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930E08" w:rsidRDefault="00F033EE" w:rsidP="00F033EE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79677261"/>
      <w:r w:rsidRPr="00930E08">
        <w:rPr>
          <w:rFonts w:ascii="Arial" w:hAnsi="Arial" w:cs="Arial"/>
          <w:sz w:val="22"/>
          <w:szCs w:val="22"/>
          <w:lang w:val="lv-LV"/>
        </w:rPr>
        <w:t>Uzaicinājuma komercpiedāvājuma iesniegšanai</w:t>
      </w:r>
      <w:bookmarkEnd w:id="0"/>
      <w:r w:rsidRPr="00930E08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629FA8DF" w14:textId="65D83C49" w:rsidR="00F033EE" w:rsidRPr="00930E08" w:rsidRDefault="00F033EE" w:rsidP="00F033EE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2" w:name="_Hlk81985045"/>
      <w:r w:rsidRPr="00930E08">
        <w:rPr>
          <w:rFonts w:ascii="Arial" w:hAnsi="Arial" w:cs="Arial"/>
          <w:bCs/>
          <w:sz w:val="22"/>
          <w:szCs w:val="22"/>
          <w:lang w:val="lv-LV"/>
        </w:rPr>
        <w:t>“</w:t>
      </w:r>
      <w:r w:rsidR="009F1EF5" w:rsidRPr="009F1EF5">
        <w:rPr>
          <w:rFonts w:ascii="Arial" w:hAnsi="Arial" w:cs="Arial"/>
          <w:bCs/>
          <w:sz w:val="22"/>
          <w:szCs w:val="22"/>
          <w:lang w:val="lv-LV"/>
        </w:rPr>
        <w:t>Elektrobarošanas iekārtu piegāde</w:t>
      </w:r>
      <w:r w:rsidRPr="00930E08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221E4CEE" w14:textId="6EF24DC2" w:rsidR="00F033EE" w:rsidRPr="00930E08" w:rsidRDefault="00CC7381" w:rsidP="00F033EE">
      <w:pPr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F033EE" w:rsidRPr="00930E08">
        <w:rPr>
          <w:rFonts w:ascii="Arial" w:hAnsi="Arial" w:cs="Arial"/>
          <w:bCs/>
          <w:sz w:val="22"/>
          <w:szCs w:val="22"/>
          <w:lang w:val="lv-LV"/>
        </w:rPr>
        <w:t>.pielikums</w:t>
      </w:r>
    </w:p>
    <w:bookmarkEnd w:id="1"/>
    <w:p w14:paraId="037D1DA4" w14:textId="77777777" w:rsidR="00FF7087" w:rsidRPr="00930E08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344DE390" w:rsidR="00F84A07" w:rsidRDefault="00930E08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30E08">
        <w:rPr>
          <w:rFonts w:ascii="Arial" w:hAnsi="Arial" w:cs="Arial"/>
          <w:b/>
          <w:bCs/>
          <w:sz w:val="22"/>
          <w:szCs w:val="22"/>
          <w:lang w:val="lv-LV"/>
        </w:rPr>
        <w:t>Specifikācija</w:t>
      </w:r>
    </w:p>
    <w:p w14:paraId="2B1FEB99" w14:textId="0DAF3A23" w:rsidR="00301A57" w:rsidRPr="00930E08" w:rsidRDefault="00301A57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9F1EF5" w:rsidRPr="009F1EF5">
        <w:rPr>
          <w:rFonts w:ascii="Arial" w:hAnsi="Arial" w:cs="Arial"/>
          <w:b/>
          <w:bCs/>
          <w:sz w:val="22"/>
          <w:szCs w:val="22"/>
          <w:lang w:val="lv-LV"/>
        </w:rPr>
        <w:t>Elektrobarošanas iekārtu piegāde</w:t>
      </w:r>
      <w:r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42F788AE" w14:textId="2D435547" w:rsidR="00930E08" w:rsidRPr="00930E08" w:rsidRDefault="00930E08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1"/>
        <w:gridCol w:w="3682"/>
        <w:gridCol w:w="709"/>
        <w:gridCol w:w="1417"/>
        <w:gridCol w:w="1391"/>
        <w:gridCol w:w="1281"/>
        <w:gridCol w:w="730"/>
      </w:tblGrid>
      <w:tr w:rsidR="009F1EF5" w:rsidRPr="000C13EE" w14:paraId="09BBF865" w14:textId="77777777" w:rsidTr="00B30E25">
        <w:trPr>
          <w:trHeight w:val="19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5EE" w14:textId="7777777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bookmarkStart w:id="3" w:name="_Hlk134697053"/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13A4EFD4" w14:textId="7777777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39914EDD" w14:textId="77777777" w:rsidR="009F1EF5" w:rsidRPr="009F1EF5" w:rsidRDefault="009F1EF5" w:rsidP="002F35C1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</w:tcPr>
          <w:p w14:paraId="168B4CA1" w14:textId="1ABD5CD2" w:rsidR="009F1EF5" w:rsidRPr="009F1EF5" w:rsidRDefault="009F1EF5" w:rsidP="00B30E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Daudzums un piegādes vietas</w:t>
            </w:r>
          </w:p>
        </w:tc>
      </w:tr>
      <w:tr w:rsidR="009F1EF5" w:rsidRPr="000C13EE" w14:paraId="59376327" w14:textId="77777777" w:rsidTr="009F1EF5">
        <w:trPr>
          <w:trHeight w:val="110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F67D" w14:textId="7777777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9E0CAF1" w14:textId="7777777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FD63581" w14:textId="7777777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E9B7E8A" w14:textId="6BAD4AF4" w:rsidR="009F1EF5" w:rsidRPr="009F1EF5" w:rsidRDefault="009F1EF5" w:rsidP="000C13E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sz w:val="22"/>
                <w:szCs w:val="22"/>
                <w:lang w:val="lv-LV"/>
              </w:rPr>
              <w:t>Rīgas reģionālais centrs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4FB6EC3" w14:textId="7C700308" w:rsidR="009F1EF5" w:rsidRPr="009F1EF5" w:rsidRDefault="009F1EF5" w:rsidP="000C13E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sz w:val="22"/>
                <w:szCs w:val="22"/>
                <w:lang w:val="lv-LV"/>
              </w:rPr>
              <w:t>Daugavpils reģionālais centrs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CD5096D" w14:textId="11DF04A8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sz w:val="22"/>
                <w:szCs w:val="22"/>
                <w:lang w:val="lv-LV"/>
              </w:rPr>
              <w:t>Jelgavas reģionālais centrs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3D78B97" w14:textId="77777777" w:rsidR="009F1EF5" w:rsidRPr="009F1EF5" w:rsidRDefault="009F1EF5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sz w:val="22"/>
                <w:szCs w:val="22"/>
                <w:lang w:val="lv-LV"/>
              </w:rPr>
              <w:t>Kopā</w:t>
            </w:r>
          </w:p>
        </w:tc>
      </w:tr>
      <w:tr w:rsidR="009F1EF5" w:rsidRPr="009F1EF5" w14:paraId="63A01CC5" w14:textId="77777777" w:rsidTr="009F1EF5"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C2C8" w14:textId="7777777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456EA" w14:textId="1B6B2F5A" w:rsidR="009F1EF5" w:rsidRPr="009F1EF5" w:rsidRDefault="009F1EF5" w:rsidP="002F35C1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Nepārtrauktās barošanas avots APC BK650EI (650VA/400W)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03D6" w14:textId="7777777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5750769" w14:textId="2F919B0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8927E44" w14:textId="3E5246DB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702CBAD" w14:textId="1C645873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14C5E93" w14:textId="0FFD9019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</w:t>
            </w:r>
          </w:p>
        </w:tc>
      </w:tr>
      <w:tr w:rsidR="009F1EF5" w:rsidRPr="0010750C" w14:paraId="18525932" w14:textId="77777777" w:rsidTr="009F1EF5"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A682" w14:textId="2CA474E5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4B9EC" w14:textId="484D72C3" w:rsidR="009F1EF5" w:rsidRPr="009F1EF5" w:rsidRDefault="009F1EF5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sz w:val="22"/>
                <w:szCs w:val="22"/>
                <w:lang w:val="lv-LV"/>
              </w:rPr>
              <w:t>Nepārtrauktās barošanas avots  Eaton 9SX1000I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4D68" w14:textId="66B7FF99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19C865B" w14:textId="74FBFB49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8784F2A" w14:textId="7FF5305C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A81C54A" w14:textId="7777777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F7A8937" w14:textId="0D8DBC1E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F1EF5" w:rsidRPr="0010750C" w14:paraId="29E5F00E" w14:textId="77777777" w:rsidTr="009F1EF5"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7AB3" w14:textId="75371B6E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1E8E9" w14:textId="5A474F0A" w:rsidR="009F1EF5" w:rsidRPr="009F1EF5" w:rsidRDefault="009F1EF5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sz w:val="22"/>
                <w:szCs w:val="22"/>
                <w:lang w:val="lv-LV"/>
              </w:rPr>
              <w:t>Nepārtrauktās barošanas avots EATON 9SX2000I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12236" w14:textId="1E500F83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7A90032" w14:textId="7777777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EA9BA66" w14:textId="7C4D2AEF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0609EB7" w14:textId="7777777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5B5AD25" w14:textId="117684BF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9F1EF5" w:rsidRPr="0010750C" w14:paraId="16C285E0" w14:textId="77777777" w:rsidTr="009F1EF5"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C62D" w14:textId="3F968E95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C5902" w14:textId="2F0C95B9" w:rsidR="009F1EF5" w:rsidRPr="009F1EF5" w:rsidRDefault="009F1EF5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sz w:val="22"/>
                <w:szCs w:val="22"/>
                <w:lang w:val="lv-LV"/>
              </w:rPr>
              <w:t>Nepārtrauktās barošanas avots  Eaton 9SX3000I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F5F19" w14:textId="676A1BB2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A4FEC7E" w14:textId="7777777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7307045" w14:textId="37751A38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84FE061" w14:textId="7777777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B5FD6DC" w14:textId="0ACF4F8F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9F1EF5" w:rsidRPr="0010750C" w14:paraId="25AD2C82" w14:textId="77777777" w:rsidTr="009F1EF5"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B565" w14:textId="7F914CA4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CCE04" w14:textId="67439454" w:rsidR="009F1EF5" w:rsidRPr="009F1EF5" w:rsidRDefault="009F1EF5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sz w:val="22"/>
                <w:szCs w:val="22"/>
                <w:lang w:val="lv-LV"/>
              </w:rPr>
              <w:t>Nepārtrauktās barošanas avots  Eaton 9SX5KIRT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83FA1" w14:textId="6CB5627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3DDC499" w14:textId="7777777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DCC1BDE" w14:textId="227BB8E0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A55D7E9" w14:textId="7777777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A48CB55" w14:textId="4E2BCEF4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9F1EF5" w:rsidRPr="0010750C" w14:paraId="5833805D" w14:textId="77777777" w:rsidTr="009F1EF5"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4151" w14:textId="2E3B58C0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9F5BB" w14:textId="38D4E39F" w:rsidR="00E330DB" w:rsidRDefault="009F1EF5" w:rsidP="009F1E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sz w:val="22"/>
                <w:szCs w:val="22"/>
                <w:lang w:val="lv-LV"/>
              </w:rPr>
              <w:t>Barošanas sistēma ELTECK Compact HE 1U</w:t>
            </w:r>
          </w:p>
          <w:p w14:paraId="5A2D2FB0" w14:textId="77777777" w:rsidR="00E330DB" w:rsidRDefault="00E330DB" w:rsidP="009F1E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14:paraId="79C8573D" w14:textId="01F8DE6F" w:rsidR="009F1EF5" w:rsidRPr="009F1EF5" w:rsidRDefault="009F1EF5" w:rsidP="009F1E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330DB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Komplektācija</w:t>
            </w:r>
            <w:r w:rsidRPr="009F1EF5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  <w:p w14:paraId="15C7A8F6" w14:textId="77777777" w:rsidR="009F1EF5" w:rsidRPr="009F1EF5" w:rsidRDefault="009F1EF5" w:rsidP="009F1E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sz w:val="22"/>
                <w:szCs w:val="22"/>
                <w:lang w:val="lv-LV"/>
              </w:rPr>
              <w:t>- Kontrolleris Smartpack S</w:t>
            </w:r>
          </w:p>
          <w:p w14:paraId="27A9AB21" w14:textId="77777777" w:rsidR="009F1EF5" w:rsidRPr="009F1EF5" w:rsidRDefault="009F1EF5" w:rsidP="009F1E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sz w:val="22"/>
                <w:szCs w:val="22"/>
                <w:lang w:val="lv-LV"/>
              </w:rPr>
              <w:t>- 2 (divi) Flatpack S 48V/1000W HE taisngrieži</w:t>
            </w:r>
          </w:p>
          <w:p w14:paraId="3316C896" w14:textId="77777777" w:rsidR="009F1EF5" w:rsidRPr="009F1EF5" w:rsidRDefault="009F1EF5" w:rsidP="009F1E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sz w:val="22"/>
                <w:szCs w:val="22"/>
                <w:lang w:val="lv-LV"/>
              </w:rPr>
              <w:t>- akumulatoru sadale</w:t>
            </w:r>
          </w:p>
          <w:p w14:paraId="64938C40" w14:textId="30761389" w:rsidR="009F1EF5" w:rsidRPr="009F1EF5" w:rsidRDefault="009F1EF5" w:rsidP="009F1E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sz w:val="22"/>
                <w:szCs w:val="22"/>
                <w:lang w:val="lv-LV"/>
              </w:rPr>
              <w:t>- slodzes sadale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86C90" w14:textId="3F979841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CB0ECDF" w14:textId="0E31562C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AE1C904" w14:textId="6979474B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2E94A37" w14:textId="7F703DBE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AD0D675" w14:textId="01AF54B7" w:rsidR="009F1EF5" w:rsidRPr="009F1EF5" w:rsidRDefault="009F1EF5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F1EF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</w:tr>
      <w:bookmarkEnd w:id="3"/>
    </w:tbl>
    <w:p w14:paraId="0B2B4503" w14:textId="786A1FDA" w:rsidR="00930E08" w:rsidRDefault="00930E08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A54EA21" w14:textId="56B0735D" w:rsidR="005659BD" w:rsidRDefault="005659BD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F55453E" w14:textId="77777777" w:rsidR="00732E40" w:rsidRPr="00E330DB" w:rsidRDefault="00732E40" w:rsidP="00732E40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  <w:r w:rsidRPr="00E330DB">
        <w:rPr>
          <w:rFonts w:ascii="Arial" w:hAnsi="Arial" w:cs="Arial"/>
          <w:b/>
          <w:bCs/>
          <w:sz w:val="22"/>
          <w:szCs w:val="22"/>
          <w:u w:val="single"/>
          <w:lang w:val="lv-LV"/>
        </w:rPr>
        <w:t>Piegādes vieta:</w:t>
      </w:r>
    </w:p>
    <w:p w14:paraId="554E087B" w14:textId="77777777" w:rsidR="00732E40" w:rsidRPr="00E330DB" w:rsidRDefault="00732E40" w:rsidP="00732E40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63"/>
      </w:tblGrid>
      <w:tr w:rsidR="00732E40" w:rsidRPr="00E330DB" w14:paraId="40E31B25" w14:textId="77777777" w:rsidTr="00E330DB">
        <w:trPr>
          <w:trHeight w:val="703"/>
        </w:trPr>
        <w:tc>
          <w:tcPr>
            <w:tcW w:w="3261" w:type="dxa"/>
          </w:tcPr>
          <w:p w14:paraId="2DA82FED" w14:textId="77777777" w:rsidR="00732E40" w:rsidRPr="00E330DB" w:rsidRDefault="00732E40" w:rsidP="00E53D5F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E330D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Rīgas reģionālais centrs</w:t>
            </w:r>
            <w:r w:rsidRPr="00E330DB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5663" w:type="dxa"/>
          </w:tcPr>
          <w:p w14:paraId="4C6E5C98" w14:textId="288F3E2C" w:rsidR="00732E40" w:rsidRPr="00E330DB" w:rsidRDefault="00732E40" w:rsidP="00E53D5F">
            <w:pPr>
              <w:jc w:val="both"/>
              <w:rPr>
                <w:sz w:val="22"/>
                <w:szCs w:val="22"/>
                <w:lang w:val="lv-LV"/>
              </w:rPr>
            </w:pPr>
            <w:r w:rsidRPr="00E330DB">
              <w:rPr>
                <w:rFonts w:ascii="Arial" w:hAnsi="Arial" w:cs="Arial"/>
                <w:sz w:val="22"/>
                <w:szCs w:val="22"/>
                <w:lang w:val="lv-LV"/>
              </w:rPr>
              <w:t>VAS “Latvijas dzelzceļš” Elektrotehniskās pārvaldes Rīgas reģionālais centrs, Krūzes iela 47A, Rīgā</w:t>
            </w:r>
          </w:p>
        </w:tc>
      </w:tr>
      <w:tr w:rsidR="00732E40" w:rsidRPr="00E330DB" w14:paraId="63712A50" w14:textId="77777777" w:rsidTr="00E53D5F">
        <w:trPr>
          <w:trHeight w:val="783"/>
        </w:trPr>
        <w:tc>
          <w:tcPr>
            <w:tcW w:w="3261" w:type="dxa"/>
          </w:tcPr>
          <w:p w14:paraId="639531CE" w14:textId="77777777" w:rsidR="00732E40" w:rsidRPr="00E330DB" w:rsidRDefault="00732E40" w:rsidP="00E53D5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E330D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Daugavpils reģionālais centrs:</w:t>
            </w:r>
          </w:p>
        </w:tc>
        <w:tc>
          <w:tcPr>
            <w:tcW w:w="5663" w:type="dxa"/>
          </w:tcPr>
          <w:p w14:paraId="6DA4A418" w14:textId="0770E9AC" w:rsidR="00732E40" w:rsidRPr="00E330DB" w:rsidRDefault="00732E40" w:rsidP="00E53D5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330DB">
              <w:rPr>
                <w:rFonts w:ascii="Arial" w:hAnsi="Arial" w:cs="Arial"/>
                <w:sz w:val="22"/>
                <w:szCs w:val="22"/>
                <w:lang w:val="lv-LV"/>
              </w:rPr>
              <w:t>VAS “Latvijas dzelzceļš” Elektrotehniskās pārvaldes Daugavpils reģionālais centrs, 1.Pasažieru ielā 12, Daugavpilī</w:t>
            </w:r>
          </w:p>
          <w:p w14:paraId="60381B03" w14:textId="77777777" w:rsidR="00732E40" w:rsidRPr="00E330DB" w:rsidRDefault="00732E40" w:rsidP="00E53D5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32E40" w:rsidRPr="00E330DB" w14:paraId="4B9ADE2E" w14:textId="77777777" w:rsidTr="00E53D5F">
        <w:tc>
          <w:tcPr>
            <w:tcW w:w="3261" w:type="dxa"/>
          </w:tcPr>
          <w:p w14:paraId="0771324E" w14:textId="77777777" w:rsidR="00732E40" w:rsidRPr="00E330DB" w:rsidRDefault="00732E40" w:rsidP="00E53D5F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E330D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Jelgavas reģionālais centrs:</w:t>
            </w:r>
          </w:p>
        </w:tc>
        <w:tc>
          <w:tcPr>
            <w:tcW w:w="5663" w:type="dxa"/>
          </w:tcPr>
          <w:p w14:paraId="1CA39BC0" w14:textId="70B7FE9F" w:rsidR="00732E40" w:rsidRPr="00E330DB" w:rsidRDefault="00732E40" w:rsidP="00E53D5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330DB">
              <w:rPr>
                <w:rFonts w:ascii="Arial" w:hAnsi="Arial" w:cs="Arial"/>
                <w:sz w:val="22"/>
                <w:szCs w:val="22"/>
                <w:lang w:val="lv-LV"/>
              </w:rPr>
              <w:t>VAS “Latvijas dzelzceļš” Elektrotehniskās pārvaldes Jelgavas reģionālais centrs, Pasta iela 56, Jelgavā</w:t>
            </w:r>
          </w:p>
        </w:tc>
      </w:tr>
      <w:tr w:rsidR="00732E40" w:rsidRPr="007F475E" w14:paraId="42C64025" w14:textId="77777777" w:rsidTr="00E330DB">
        <w:trPr>
          <w:trHeight w:val="80"/>
        </w:trPr>
        <w:tc>
          <w:tcPr>
            <w:tcW w:w="3261" w:type="dxa"/>
          </w:tcPr>
          <w:p w14:paraId="0F4A64DA" w14:textId="77777777" w:rsidR="00732E40" w:rsidRPr="00E330DB" w:rsidRDefault="00732E40" w:rsidP="00E53D5F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663" w:type="dxa"/>
          </w:tcPr>
          <w:p w14:paraId="340BC661" w14:textId="0D2728EE" w:rsidR="00732E40" w:rsidRPr="00E330DB" w:rsidRDefault="00732E40" w:rsidP="00E53D5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4A468B27" w14:textId="77777777" w:rsidR="00732E40" w:rsidRPr="00732E40" w:rsidRDefault="00732E40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732E40" w:rsidRPr="00732E40" w:rsidSect="009F1E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39DE" w14:textId="77777777" w:rsidR="003C5F05" w:rsidRDefault="003C5F05" w:rsidP="003F1C49">
      <w:r>
        <w:separator/>
      </w:r>
    </w:p>
  </w:endnote>
  <w:endnote w:type="continuationSeparator" w:id="0">
    <w:p w14:paraId="6970372F" w14:textId="77777777" w:rsidR="003C5F05" w:rsidRDefault="003C5F0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2944" w14:textId="77777777" w:rsidR="003C5F05" w:rsidRDefault="003C5F05" w:rsidP="003F1C49">
      <w:r>
        <w:separator/>
      </w:r>
    </w:p>
  </w:footnote>
  <w:footnote w:type="continuationSeparator" w:id="0">
    <w:p w14:paraId="5ACB4F8E" w14:textId="77777777" w:rsidR="003C5F05" w:rsidRDefault="003C5F0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447700714">
    <w:abstractNumId w:val="4"/>
  </w:num>
  <w:num w:numId="2" w16cid:durableId="1359045172">
    <w:abstractNumId w:val="8"/>
  </w:num>
  <w:num w:numId="3" w16cid:durableId="898783834">
    <w:abstractNumId w:val="2"/>
  </w:num>
  <w:num w:numId="4" w16cid:durableId="1262765899">
    <w:abstractNumId w:val="9"/>
  </w:num>
  <w:num w:numId="5" w16cid:durableId="1616986046">
    <w:abstractNumId w:val="10"/>
  </w:num>
  <w:num w:numId="6" w16cid:durableId="1945843293">
    <w:abstractNumId w:val="3"/>
  </w:num>
  <w:num w:numId="7" w16cid:durableId="238246801">
    <w:abstractNumId w:val="7"/>
  </w:num>
  <w:num w:numId="8" w16cid:durableId="951595999">
    <w:abstractNumId w:val="6"/>
  </w:num>
  <w:num w:numId="9" w16cid:durableId="857504835">
    <w:abstractNumId w:val="5"/>
  </w:num>
  <w:num w:numId="10" w16cid:durableId="718625051">
    <w:abstractNumId w:val="0"/>
  </w:num>
  <w:num w:numId="11" w16cid:durableId="153048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13EE"/>
    <w:rsid w:val="000C6AD8"/>
    <w:rsid w:val="000E1D82"/>
    <w:rsid w:val="0010750C"/>
    <w:rsid w:val="001149DB"/>
    <w:rsid w:val="00115404"/>
    <w:rsid w:val="001259AA"/>
    <w:rsid w:val="001301FE"/>
    <w:rsid w:val="00150412"/>
    <w:rsid w:val="001561A1"/>
    <w:rsid w:val="00165966"/>
    <w:rsid w:val="0016741D"/>
    <w:rsid w:val="0019205E"/>
    <w:rsid w:val="001957F6"/>
    <w:rsid w:val="001A445B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301A57"/>
    <w:rsid w:val="0030556E"/>
    <w:rsid w:val="003463A3"/>
    <w:rsid w:val="00347C42"/>
    <w:rsid w:val="0035616A"/>
    <w:rsid w:val="003706CE"/>
    <w:rsid w:val="003939A9"/>
    <w:rsid w:val="003A41C6"/>
    <w:rsid w:val="003C589F"/>
    <w:rsid w:val="003C5F05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659BD"/>
    <w:rsid w:val="0057662C"/>
    <w:rsid w:val="005776B4"/>
    <w:rsid w:val="005B26D9"/>
    <w:rsid w:val="005D2737"/>
    <w:rsid w:val="005F766A"/>
    <w:rsid w:val="006060C2"/>
    <w:rsid w:val="00610CEE"/>
    <w:rsid w:val="00662804"/>
    <w:rsid w:val="0066308C"/>
    <w:rsid w:val="0067285B"/>
    <w:rsid w:val="0067578B"/>
    <w:rsid w:val="0067661A"/>
    <w:rsid w:val="00693D93"/>
    <w:rsid w:val="006B21E1"/>
    <w:rsid w:val="006B7650"/>
    <w:rsid w:val="006D3633"/>
    <w:rsid w:val="0070058B"/>
    <w:rsid w:val="00716453"/>
    <w:rsid w:val="00717B5E"/>
    <w:rsid w:val="00732E40"/>
    <w:rsid w:val="0075565E"/>
    <w:rsid w:val="007662BA"/>
    <w:rsid w:val="00781467"/>
    <w:rsid w:val="00781CC0"/>
    <w:rsid w:val="00782B0B"/>
    <w:rsid w:val="00783BDA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27F1D"/>
    <w:rsid w:val="008339D6"/>
    <w:rsid w:val="00837BBF"/>
    <w:rsid w:val="00846BE6"/>
    <w:rsid w:val="00853E25"/>
    <w:rsid w:val="008567CE"/>
    <w:rsid w:val="008569ED"/>
    <w:rsid w:val="00863E5F"/>
    <w:rsid w:val="00864AC4"/>
    <w:rsid w:val="00871C2D"/>
    <w:rsid w:val="00876B0C"/>
    <w:rsid w:val="0088344B"/>
    <w:rsid w:val="0088364D"/>
    <w:rsid w:val="008A0431"/>
    <w:rsid w:val="008B69A8"/>
    <w:rsid w:val="009228B6"/>
    <w:rsid w:val="00930E08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9F1EF5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34D1"/>
    <w:rsid w:val="00AF5225"/>
    <w:rsid w:val="00AF5AE6"/>
    <w:rsid w:val="00B01C9B"/>
    <w:rsid w:val="00B1522E"/>
    <w:rsid w:val="00B2496C"/>
    <w:rsid w:val="00B30E25"/>
    <w:rsid w:val="00B31966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A60CD"/>
    <w:rsid w:val="00CB6321"/>
    <w:rsid w:val="00CC738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330DB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F1C49"/>
    <w:pPr>
      <w:ind w:left="720"/>
      <w:contextualSpacing/>
    </w:pPr>
  </w:style>
  <w:style w:type="table" w:styleId="TableGrid">
    <w:name w:val="Table Grid"/>
    <w:aliases w:val="CV table"/>
    <w:basedOn w:val="TableNormal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67661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F7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Viktors Vanagelis</cp:lastModifiedBy>
  <cp:revision>5</cp:revision>
  <dcterms:created xsi:type="dcterms:W3CDTF">2023-07-12T05:57:00Z</dcterms:created>
  <dcterms:modified xsi:type="dcterms:W3CDTF">2023-07-12T06:22:00Z</dcterms:modified>
</cp:coreProperties>
</file>