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316202" w14:textId="664DE4DC" w:rsidR="00FC7A14" w:rsidRPr="00FC7A14" w:rsidRDefault="00FC7A14" w:rsidP="00FC7A14">
      <w:pPr>
        <w:tabs>
          <w:tab w:val="left" w:pos="7590"/>
        </w:tabs>
        <w:rPr>
          <w:rFonts w:ascii="Arial" w:hAnsi="Arial" w:cs="Arial"/>
          <w:sz w:val="22"/>
        </w:rPr>
      </w:pPr>
      <w:r>
        <w:rPr>
          <w:rFonts w:ascii="Arial" w:hAnsi="Arial" w:cs="Arial"/>
          <w:b/>
          <w:bCs/>
          <w:sz w:val="28"/>
          <w:szCs w:val="24"/>
        </w:rPr>
        <w:tab/>
      </w:r>
      <w:r w:rsidRPr="00FC7A14">
        <w:rPr>
          <w:rFonts w:ascii="Arial" w:hAnsi="Arial" w:cs="Arial"/>
          <w:sz w:val="22"/>
        </w:rPr>
        <w:t>2.pielikums</w:t>
      </w:r>
    </w:p>
    <w:p w14:paraId="38B43CA9" w14:textId="77777777" w:rsidR="00FC7A14" w:rsidRDefault="00FC7A14" w:rsidP="006724E3">
      <w:pPr>
        <w:rPr>
          <w:rFonts w:ascii="Arial" w:hAnsi="Arial" w:cs="Arial"/>
          <w:b/>
          <w:bCs/>
          <w:sz w:val="28"/>
          <w:szCs w:val="24"/>
        </w:rPr>
      </w:pPr>
    </w:p>
    <w:p w14:paraId="15A3D2BE" w14:textId="0089920A" w:rsidR="006724E3" w:rsidRDefault="006724E3" w:rsidP="006724E3">
      <w:pPr>
        <w:rPr>
          <w:rFonts w:ascii="Arial" w:hAnsi="Arial" w:cs="Arial"/>
          <w:szCs w:val="24"/>
        </w:rPr>
      </w:pPr>
      <w:r w:rsidRPr="006724E3">
        <w:rPr>
          <w:rFonts w:ascii="Arial" w:hAnsi="Arial" w:cs="Arial"/>
          <w:b/>
          <w:bCs/>
          <w:sz w:val="28"/>
          <w:szCs w:val="24"/>
        </w:rPr>
        <w:t>Objekta foto</w:t>
      </w:r>
      <w:r w:rsidRPr="006724E3">
        <w:rPr>
          <w:rFonts w:ascii="Arial" w:hAnsi="Arial" w:cs="Arial"/>
          <w:szCs w:val="24"/>
        </w:rPr>
        <w:t xml:space="preserve"> (foto ir informatīva rakstura, jo bojātās vietas uz jumta ir vairākas)</w:t>
      </w:r>
    </w:p>
    <w:p w14:paraId="555A3B35" w14:textId="77777777" w:rsidR="006724E3" w:rsidRPr="006724E3" w:rsidRDefault="006724E3" w:rsidP="006724E3">
      <w:pPr>
        <w:rPr>
          <w:rFonts w:ascii="Arial" w:hAnsi="Arial" w:cs="Arial"/>
          <w:szCs w:val="24"/>
        </w:rPr>
      </w:pPr>
    </w:p>
    <w:p w14:paraId="48D87380" w14:textId="77777777" w:rsidR="006724E3" w:rsidRDefault="006724E3" w:rsidP="006724E3">
      <w:pPr>
        <w:rPr>
          <w:rFonts w:ascii="Arial" w:hAnsi="Arial" w:cs="Arial"/>
        </w:rPr>
      </w:pPr>
      <w:r w:rsidRPr="007D6650">
        <w:rPr>
          <w:noProof/>
          <w:sz w:val="18"/>
          <w:szCs w:val="18"/>
        </w:rPr>
        <w:drawing>
          <wp:inline distT="0" distB="0" distL="0" distR="0" wp14:anchorId="068F03FE" wp14:editId="1FD0994B">
            <wp:extent cx="2899487" cy="2756881"/>
            <wp:effectExtent l="0" t="4763" r="0" b="0"/>
            <wp:docPr id="4" name="Picture 4" descr="A fence on the side of a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fence on the side of a roa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3091" cy="279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noProof/>
        </w:rPr>
        <w:drawing>
          <wp:inline distT="0" distB="0" distL="0" distR="0" wp14:anchorId="7FCD353E" wp14:editId="3D49D4F9">
            <wp:extent cx="2894072" cy="2760833"/>
            <wp:effectExtent l="9525" t="0" r="0" b="0"/>
            <wp:docPr id="8" name="Picture 8" descr="A roof top with a cra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roof top with a cra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2771" cy="283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3E359" w14:textId="77777777" w:rsidR="006724E3" w:rsidRPr="006724E3" w:rsidRDefault="006724E3" w:rsidP="006724E3">
      <w:pPr>
        <w:rPr>
          <w:rFonts w:ascii="Arial" w:hAnsi="Arial" w:cs="Arial"/>
          <w:sz w:val="20"/>
          <w:szCs w:val="18"/>
        </w:rPr>
      </w:pPr>
      <w:r w:rsidRPr="006724E3">
        <w:rPr>
          <w:rFonts w:ascii="Arial" w:hAnsi="Arial" w:cs="Arial"/>
          <w:sz w:val="20"/>
          <w:szCs w:val="18"/>
        </w:rPr>
        <w:t xml:space="preserve">Foto Nr. 1                                                    Foto Nr. 2                </w:t>
      </w:r>
    </w:p>
    <w:p w14:paraId="2434D080" w14:textId="77777777" w:rsidR="006724E3" w:rsidRDefault="006724E3" w:rsidP="006724E3">
      <w:pPr>
        <w:pStyle w:val="Paraststmeklis"/>
        <w:spacing w:before="0" w:beforeAutospacing="0" w:after="0" w:afterAutospacing="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5D0610F" wp14:editId="38DA7986">
            <wp:extent cx="5682631" cy="1695450"/>
            <wp:effectExtent l="0" t="0" r="0" b="0"/>
            <wp:docPr id="11" name="Picture 11" descr="A roof with a wire and a po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roof with a wire and a po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489" cy="169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58BC0" w14:textId="20958C51" w:rsidR="006724E3" w:rsidRPr="006724E3" w:rsidRDefault="006724E3" w:rsidP="006724E3">
      <w:pPr>
        <w:pStyle w:val="Paraststmeklis"/>
        <w:spacing w:before="0" w:beforeAutospacing="0" w:after="0" w:afterAutospacing="0"/>
        <w:rPr>
          <w:sz w:val="20"/>
          <w:szCs w:val="20"/>
        </w:rPr>
      </w:pPr>
      <w:r w:rsidRPr="006724E3">
        <w:rPr>
          <w:rFonts w:ascii="Arial" w:hAnsi="Arial" w:cs="Arial"/>
          <w:sz w:val="20"/>
          <w:szCs w:val="20"/>
        </w:rPr>
        <w:t xml:space="preserve">Foto Nr. 3  </w:t>
      </w:r>
    </w:p>
    <w:p w14:paraId="4127A183" w14:textId="77777777" w:rsidR="003F7CC6" w:rsidRPr="00097441" w:rsidRDefault="003F7CC6" w:rsidP="00097441">
      <w:pPr>
        <w:rPr>
          <w:rStyle w:val="Izsmalcintsizclums"/>
          <w:i w:val="0"/>
          <w:iCs w:val="0"/>
        </w:rPr>
      </w:pPr>
    </w:p>
    <w:sectPr w:rsidR="003F7CC6" w:rsidRPr="00097441" w:rsidSect="006724E3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4E3"/>
    <w:rsid w:val="00057A83"/>
    <w:rsid w:val="000959D0"/>
    <w:rsid w:val="00097441"/>
    <w:rsid w:val="0014143D"/>
    <w:rsid w:val="003F7CC6"/>
    <w:rsid w:val="006052A8"/>
    <w:rsid w:val="006724E3"/>
    <w:rsid w:val="006C508D"/>
    <w:rsid w:val="007119F8"/>
    <w:rsid w:val="00770F1C"/>
    <w:rsid w:val="00AE76F2"/>
    <w:rsid w:val="00B02590"/>
    <w:rsid w:val="00C2627C"/>
    <w:rsid w:val="00D4253B"/>
    <w:rsid w:val="00E0293D"/>
    <w:rsid w:val="00EA1AA8"/>
    <w:rsid w:val="00EA4C9B"/>
    <w:rsid w:val="00FC7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6E069"/>
  <w15:chartTrackingRefBased/>
  <w15:docId w15:val="{8DE10C9A-4EFB-4D4E-858A-73C984F5A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6724E3"/>
    <w:pPr>
      <w:spacing w:after="0" w:line="240" w:lineRule="auto"/>
    </w:pPr>
    <w:rPr>
      <w:rFonts w:ascii="Times New Roman" w:eastAsia="Calibri" w:hAnsi="Times New Roman" w:cs="Times New Roman"/>
      <w:kern w:val="0"/>
      <w:szCs w:val="22"/>
      <w14:ligatures w14:val="none"/>
    </w:rPr>
  </w:style>
  <w:style w:type="paragraph" w:styleId="Virsraksts1">
    <w:name w:val="heading 1"/>
    <w:basedOn w:val="Parasts"/>
    <w:next w:val="Parasts"/>
    <w:link w:val="Virsraksts1Rakstz"/>
    <w:uiPriority w:val="9"/>
    <w:qFormat/>
    <w:rsid w:val="00097441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D2002D" w:themeColor="accent2"/>
      <w:kern w:val="2"/>
      <w:sz w:val="40"/>
      <w:szCs w:val="40"/>
      <w14:ligatures w14:val="standardContextual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097441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3239" w:themeColor="text1"/>
      <w:kern w:val="2"/>
      <w:sz w:val="32"/>
      <w:szCs w:val="32"/>
      <w14:ligatures w14:val="standardContextual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097441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B9B29E" w:themeColor="accent1" w:themeShade="BF"/>
      <w:kern w:val="2"/>
      <w:sz w:val="28"/>
      <w:szCs w:val="28"/>
      <w14:ligatures w14:val="standardContextual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097441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B9B29E" w:themeColor="accent1" w:themeShade="BF"/>
      <w:kern w:val="2"/>
      <w:szCs w:val="24"/>
      <w14:ligatures w14:val="standardContextual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097441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B9B29E" w:themeColor="accent1" w:themeShade="BF"/>
      <w:kern w:val="2"/>
      <w:szCs w:val="24"/>
      <w14:ligatures w14:val="standardContextual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097441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6F7686" w:themeColor="text1" w:themeTint="A6"/>
      <w:kern w:val="2"/>
      <w:szCs w:val="24"/>
      <w14:ligatures w14:val="standardContextual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097441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6F7686" w:themeColor="text1" w:themeTint="A6"/>
      <w:kern w:val="2"/>
      <w:szCs w:val="24"/>
      <w14:ligatures w14:val="standardContextual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097441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4B4F5A" w:themeColor="text1" w:themeTint="D8"/>
      <w:kern w:val="2"/>
      <w:szCs w:val="24"/>
      <w14:ligatures w14:val="standardContextual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097441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4B4F5A" w:themeColor="text1" w:themeTint="D8"/>
      <w:kern w:val="2"/>
      <w:szCs w:val="24"/>
      <w14:ligatures w14:val="standardContextual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097441"/>
    <w:rPr>
      <w:rFonts w:asciiTheme="majorHAnsi" w:eastAsiaTheme="majorEastAsia" w:hAnsiTheme="majorHAnsi" w:cstheme="majorBidi"/>
      <w:color w:val="D2002D" w:themeColor="accent2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097441"/>
    <w:rPr>
      <w:rFonts w:asciiTheme="majorHAnsi" w:eastAsiaTheme="majorEastAsia" w:hAnsiTheme="majorHAnsi" w:cstheme="majorBidi"/>
      <w:color w:val="2F3239" w:themeColor="text1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097441"/>
    <w:rPr>
      <w:rFonts w:eastAsiaTheme="majorEastAsia" w:cstheme="majorBidi"/>
      <w:color w:val="B9B29E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097441"/>
    <w:rPr>
      <w:rFonts w:eastAsiaTheme="majorEastAsia" w:cstheme="majorBidi"/>
      <w:i/>
      <w:iCs/>
      <w:color w:val="B9B29E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097441"/>
    <w:rPr>
      <w:rFonts w:eastAsiaTheme="majorEastAsia" w:cstheme="majorBidi"/>
      <w:color w:val="B9B29E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097441"/>
    <w:rPr>
      <w:rFonts w:eastAsiaTheme="majorEastAsia" w:cstheme="majorBidi"/>
      <w:i/>
      <w:iCs/>
      <w:color w:val="6F7686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097441"/>
    <w:rPr>
      <w:rFonts w:eastAsiaTheme="majorEastAsia" w:cstheme="majorBidi"/>
      <w:color w:val="6F7686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097441"/>
    <w:rPr>
      <w:rFonts w:eastAsiaTheme="majorEastAsia" w:cstheme="majorBidi"/>
      <w:i/>
      <w:iCs/>
      <w:color w:val="4B4F5A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097441"/>
    <w:rPr>
      <w:rFonts w:eastAsiaTheme="majorEastAsia" w:cstheme="majorBidi"/>
      <w:color w:val="4B4F5A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097441"/>
    <w:pPr>
      <w:spacing w:after="80"/>
      <w:contextualSpacing/>
    </w:pPr>
    <w:rPr>
      <w:rFonts w:asciiTheme="majorHAnsi" w:eastAsiaTheme="majorEastAsia" w:hAnsiTheme="majorHAnsi" w:cstheme="majorBidi"/>
      <w:color w:val="D2002D" w:themeColor="accent2"/>
      <w:spacing w:val="-10"/>
      <w:kern w:val="28"/>
      <w:sz w:val="56"/>
      <w:szCs w:val="56"/>
      <w14:ligatures w14:val="standardContextual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097441"/>
    <w:rPr>
      <w:rFonts w:asciiTheme="majorHAnsi" w:eastAsiaTheme="majorEastAsia" w:hAnsiTheme="majorHAnsi" w:cstheme="majorBidi"/>
      <w:color w:val="D2002D" w:themeColor="accent2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097441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474955" w:themeColor="text2"/>
      <w:spacing w:val="15"/>
      <w:kern w:val="2"/>
      <w:sz w:val="28"/>
      <w:szCs w:val="28"/>
      <w14:ligatures w14:val="standardContextual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097441"/>
    <w:rPr>
      <w:rFonts w:eastAsiaTheme="majorEastAsia" w:cstheme="majorBidi"/>
      <w:color w:val="474955" w:themeColor="text2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097441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5D6270" w:themeColor="text1" w:themeTint="BF"/>
      <w:kern w:val="2"/>
      <w:szCs w:val="24"/>
      <w14:ligatures w14:val="standardContextual"/>
    </w:rPr>
  </w:style>
  <w:style w:type="character" w:customStyle="1" w:styleId="CittsRakstz">
    <w:name w:val="Citāts Rakstz."/>
    <w:basedOn w:val="Noklusjumarindkopasfonts"/>
    <w:link w:val="Citts"/>
    <w:uiPriority w:val="29"/>
    <w:rsid w:val="00097441"/>
    <w:rPr>
      <w:i/>
      <w:iCs/>
      <w:color w:val="5D6270" w:themeColor="text1" w:themeTint="BF"/>
    </w:rPr>
  </w:style>
  <w:style w:type="paragraph" w:styleId="Sarakstarindkopa">
    <w:name w:val="List Paragraph"/>
    <w:basedOn w:val="Parasts"/>
    <w:uiPriority w:val="34"/>
    <w:qFormat/>
    <w:rsid w:val="00097441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Cs w:val="24"/>
      <w14:ligatures w14:val="standardContextual"/>
    </w:rPr>
  </w:style>
  <w:style w:type="character" w:styleId="Intensvsizclums">
    <w:name w:val="Intense Emphasis"/>
    <w:basedOn w:val="Noklusjumarindkopasfonts"/>
    <w:uiPriority w:val="21"/>
    <w:qFormat/>
    <w:rsid w:val="00097441"/>
    <w:rPr>
      <w:i/>
      <w:iCs/>
      <w:color w:val="2F3239" w:themeColor="text1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097441"/>
    <w:pPr>
      <w:pBdr>
        <w:top w:val="single" w:sz="4" w:space="10" w:color="B9B29E" w:themeColor="accent1" w:themeShade="BF"/>
        <w:bottom w:val="single" w:sz="4" w:space="10" w:color="B9B29E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474955" w:themeColor="text2"/>
      <w:kern w:val="2"/>
      <w:szCs w:val="24"/>
      <w14:ligatures w14:val="standardContextual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097441"/>
    <w:rPr>
      <w:i/>
      <w:iCs/>
      <w:color w:val="474955" w:themeColor="text2"/>
    </w:rPr>
  </w:style>
  <w:style w:type="character" w:styleId="Intensvaatsauce">
    <w:name w:val="Intense Reference"/>
    <w:basedOn w:val="Noklusjumarindkopasfonts"/>
    <w:uiPriority w:val="32"/>
    <w:qFormat/>
    <w:rsid w:val="00097441"/>
    <w:rPr>
      <w:b/>
      <w:bCs/>
      <w:smallCaps/>
      <w:color w:val="2F3239" w:themeColor="text1"/>
      <w:spacing w:val="5"/>
    </w:rPr>
  </w:style>
  <w:style w:type="character" w:styleId="Izsmalcintsizclums">
    <w:name w:val="Subtle Emphasis"/>
    <w:basedOn w:val="Noklusjumarindkopasfonts"/>
    <w:uiPriority w:val="19"/>
    <w:qFormat/>
    <w:rsid w:val="00097441"/>
    <w:rPr>
      <w:i/>
      <w:iCs/>
      <w:color w:val="474955" w:themeColor="text2"/>
    </w:rPr>
  </w:style>
  <w:style w:type="paragraph" w:styleId="Bezatstarpm">
    <w:name w:val="No Spacing"/>
    <w:uiPriority w:val="1"/>
    <w:qFormat/>
    <w:rsid w:val="00097441"/>
    <w:pPr>
      <w:spacing w:after="0" w:line="240" w:lineRule="auto"/>
    </w:pPr>
  </w:style>
  <w:style w:type="paragraph" w:styleId="Paraststmeklis">
    <w:name w:val="Normal (Web)"/>
    <w:basedOn w:val="Parasts"/>
    <w:uiPriority w:val="99"/>
    <w:unhideWhenUsed/>
    <w:rsid w:val="006724E3"/>
    <w:pPr>
      <w:spacing w:before="100" w:beforeAutospacing="1" w:after="100" w:afterAutospacing="1"/>
    </w:pPr>
    <w:rPr>
      <w:rFonts w:eastAsia="Times New Roman"/>
      <w:szCs w:val="24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LDz 2025">
      <a:dk1>
        <a:srgbClr val="2F3239"/>
      </a:dk1>
      <a:lt1>
        <a:srgbClr val="FFFFFF"/>
      </a:lt1>
      <a:dk2>
        <a:srgbClr val="474955"/>
      </a:dk2>
      <a:lt2>
        <a:srgbClr val="EAE8E2"/>
      </a:lt2>
      <a:accent1>
        <a:srgbClr val="EAE8E2"/>
      </a:accent1>
      <a:accent2>
        <a:srgbClr val="D2002D"/>
      </a:accent2>
      <a:accent3>
        <a:srgbClr val="90A781"/>
      </a:accent3>
      <a:accent4>
        <a:srgbClr val="CE6F42"/>
      </a:accent4>
      <a:accent5>
        <a:srgbClr val="DAD26A"/>
      </a:accent5>
      <a:accent6>
        <a:srgbClr val="7E8CAA"/>
      </a:accent6>
      <a:hlink>
        <a:srgbClr val="474955"/>
      </a:hlink>
      <a:folHlink>
        <a:srgbClr val="474955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76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Kristīne Kreicberga</dc:creator>
  <cp:keywords/>
  <dc:description/>
  <cp:lastModifiedBy>Inga Zilberga</cp:lastModifiedBy>
  <cp:revision>2</cp:revision>
  <dcterms:created xsi:type="dcterms:W3CDTF">2025-09-19T08:21:00Z</dcterms:created>
  <dcterms:modified xsi:type="dcterms:W3CDTF">2025-09-19T08:21:00Z</dcterms:modified>
</cp:coreProperties>
</file>